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FA" w:rsidRPr="00B3140F" w:rsidRDefault="00DB2059">
      <w:pPr>
        <w:pStyle w:val="Nagwek2"/>
        <w:rPr>
          <w:b w:val="0"/>
          <w:bCs/>
        </w:rPr>
      </w:pPr>
      <w:r w:rsidRPr="00B3140F">
        <w:rPr>
          <w:b w:val="0"/>
          <w:bCs/>
        </w:rPr>
        <w:t>Załącznik nr 1 do Regulaminu</w:t>
      </w:r>
    </w:p>
    <w:p w:rsidR="00043A49" w:rsidRDefault="00AB2CFA" w:rsidP="00D03062">
      <w:pPr>
        <w:pStyle w:val="Nagwek2"/>
        <w:rPr>
          <w:b w:val="0"/>
          <w:szCs w:val="20"/>
        </w:rPr>
      </w:pPr>
      <w:r w:rsidRPr="00B3140F">
        <w:rPr>
          <w:b w:val="0"/>
          <w:bCs/>
        </w:rPr>
        <w:t>Wzór wniosku o przyznanie grantu</w:t>
      </w:r>
      <w:r w:rsidR="00DB2059">
        <w:br/>
      </w:r>
    </w:p>
    <w:p w:rsidR="00043A49" w:rsidRDefault="00DB2059">
      <w:pPr>
        <w:jc w:val="center"/>
        <w:rPr>
          <w:b/>
          <w:szCs w:val="20"/>
        </w:rPr>
      </w:pPr>
      <w:r>
        <w:rPr>
          <w:b/>
          <w:szCs w:val="20"/>
        </w:rPr>
        <w:t>WNIOSEK O PRZYZNANIE GRANTU</w:t>
      </w:r>
    </w:p>
    <w:p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t xml:space="preserve">w Tychach” </w:t>
      </w:r>
      <w:r w:rsidR="00D03062">
        <w:rPr>
          <w:bCs/>
          <w:sz w:val="18"/>
        </w:rPr>
        <w:t xml:space="preserve">– ETAP I </w:t>
      </w:r>
      <w:r w:rsidRPr="00E0194C">
        <w:rPr>
          <w:bCs/>
          <w:sz w:val="18"/>
        </w:rPr>
        <w:t>planowanego do współfinansowania ze środków Regionalnego Programu Operacyjnego Województwa Śląskiego na lata 2014-2020</w:t>
      </w:r>
    </w:p>
    <w:p w:rsidR="00043A49" w:rsidRDefault="00043A49">
      <w:pPr>
        <w:rPr>
          <w:szCs w:val="20"/>
        </w:rPr>
      </w:pPr>
    </w:p>
    <w:tbl>
      <w:tblPr>
        <w:tblStyle w:val="Tabela-Siatka"/>
        <w:tblW w:w="5000" w:type="pct"/>
        <w:tblLook w:val="04A0"/>
      </w:tblPr>
      <w:tblGrid>
        <w:gridCol w:w="3739"/>
        <w:gridCol w:w="917"/>
        <w:gridCol w:w="464"/>
        <w:gridCol w:w="51"/>
        <w:gridCol w:w="11"/>
        <w:gridCol w:w="556"/>
        <w:gridCol w:w="1024"/>
        <w:gridCol w:w="12"/>
        <w:gridCol w:w="374"/>
        <w:gridCol w:w="572"/>
        <w:gridCol w:w="640"/>
        <w:gridCol w:w="9"/>
        <w:gridCol w:w="1593"/>
      </w:tblGrid>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 xml:space="preserve">Imię i nazwisko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 xml:space="preserve">PESEL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Numer telefonu</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Adres e-mail</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 xml:space="preserve">Adres zamieszkania </w:t>
            </w:r>
            <w:proofErr w:type="spellStart"/>
            <w:r>
              <w:rPr>
                <w:b/>
              </w:rPr>
              <w:t>Grantobiorcy</w:t>
            </w:r>
            <w:proofErr w:type="spellEnd"/>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Adres do korespondencji</w:t>
            </w:r>
            <w:r>
              <w:rPr>
                <w:rStyle w:val="Zakotwiczenieprzypisudolnego"/>
                <w:b/>
              </w:rPr>
              <w:footnoteReference w:id="1"/>
            </w: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rPr>
          <w:trHeight w:val="387"/>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Adres inwestycji</w:t>
            </w: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Numer księgi wieczystej:</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DB2059">
            <w:pPr>
              <w:spacing w:after="0" w:line="240" w:lineRule="auto"/>
            </w:pPr>
            <w:r>
              <w:t>KA1T/_ _ _ _ _ _ _ _ /</w:t>
            </w:r>
          </w:p>
        </w:tc>
      </w:tr>
      <w:tr w:rsidR="00043A49">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Charakterystyka planowanej inwestycji</w:t>
            </w:r>
          </w:p>
        </w:tc>
      </w:tr>
      <w:tr w:rsidR="00043A49">
        <w:trPr>
          <w:trHeight w:val="340"/>
        </w:trPr>
        <w:tc>
          <w:tcPr>
            <w:tcW w:w="3657"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74" o:spid="_x0000_s107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podłączenie do miejskiej sieci ciepłowniczej</w:t>
            </w:r>
          </w:p>
        </w:tc>
      </w:tr>
      <w:tr w:rsidR="00043A49">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75" o:spid="_x0000_s107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gazowego kondensacyjnego</w:t>
            </w:r>
          </w:p>
        </w:tc>
      </w:tr>
      <w:tr w:rsidR="00043A49">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left"/>
            </w:pPr>
            <w:r>
              <w:rPr>
                <w:noProof/>
                <w:lang w:eastAsia="pl-PL"/>
              </w:rPr>
            </w:r>
            <w:r>
              <w:rPr>
                <w:noProof/>
                <w:lang w:eastAsia="pl-PL"/>
              </w:rPr>
              <w:pict>
                <v:rect id="_x0000_s107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gazowego kondensacyjnego wraz z urządzeniem do c.w.u.</w:t>
            </w:r>
          </w:p>
        </w:tc>
      </w:tr>
      <w:tr w:rsidR="00043A49">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77" o:spid="_x0000_s107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na biomasę (</w:t>
            </w:r>
            <w:proofErr w:type="spellStart"/>
            <w:r>
              <w:t>pellet</w:t>
            </w:r>
            <w:proofErr w:type="spellEnd"/>
            <w:r>
              <w:t>)</w:t>
            </w:r>
          </w:p>
        </w:tc>
      </w:tr>
      <w:tr w:rsidR="00043A49">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left"/>
            </w:pPr>
            <w:r>
              <w:rPr>
                <w:noProof/>
                <w:lang w:eastAsia="pl-PL"/>
              </w:rPr>
            </w:r>
            <w:r>
              <w:rPr>
                <w:noProof/>
                <w:lang w:eastAsia="pl-PL"/>
              </w:rPr>
              <w:pict>
                <v:rect id="_x0000_s107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na biomasę (</w:t>
            </w:r>
            <w:proofErr w:type="spellStart"/>
            <w:r>
              <w:t>pellet</w:t>
            </w:r>
            <w:proofErr w:type="spellEnd"/>
            <w:r>
              <w:t>) wraz z urządzeniem do c.w.u.</w:t>
            </w:r>
          </w:p>
        </w:tc>
      </w:tr>
      <w:tr w:rsidR="00043A49">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Planowany termin realizacji inwestycji</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rPr>
                <w:color w:val="C9211E"/>
              </w:rPr>
            </w:pPr>
            <w:r w:rsidRPr="00B72D2E">
              <w:t>2022/2023</w:t>
            </w:r>
          </w:p>
        </w:tc>
      </w:tr>
      <w:tr w:rsidR="00043A49">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Dane dotyczące budynku objętego wnioskiem</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Powierzchnia użytkowa (ogrzewana) budynku objętego wnioskiem</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t>………………………….………………………………. m</w:t>
            </w:r>
            <w:r>
              <w:rPr>
                <w:vertAlign w:val="superscript"/>
              </w:rPr>
              <w:t>2</w:t>
            </w:r>
          </w:p>
        </w:tc>
      </w:tr>
      <w:tr w:rsidR="00043A49">
        <w:trPr>
          <w:trHeight w:val="44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Rok oddania budynku do użytkowania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t>………………………….……………………………….</w:t>
            </w:r>
          </w:p>
        </w:tc>
      </w:tr>
      <w:tr w:rsidR="00043A49">
        <w:trPr>
          <w:trHeight w:val="340"/>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pPr>
            <w:r>
              <w:rPr>
                <w:b/>
                <w:sz w:val="18"/>
              </w:rPr>
              <w:t>Obecnie wykorzystywane źródło ciepła do ogrzewania budynku</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79" o:spid="_x0000_s107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kocioł węglowy bezklasowy</w:t>
            </w:r>
          </w:p>
        </w:tc>
      </w:tr>
      <w:tr w:rsidR="00043A49">
        <w:trPr>
          <w:trHeight w:val="340"/>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80" o:spid="_x0000_s107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 xml:space="preserve">kocioł węglowy klasy 3 </w:t>
            </w:r>
          </w:p>
        </w:tc>
      </w:tr>
      <w:tr w:rsidR="00043A49">
        <w:trPr>
          <w:trHeight w:val="46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pPr>
            <w:r>
              <w:rPr>
                <w:b/>
                <w:sz w:val="18"/>
              </w:rPr>
              <w:t>Rok montażu źródła ciepła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t>………………………….……………………………….</w:t>
            </w:r>
          </w:p>
        </w:tc>
      </w:tr>
      <w:tr w:rsidR="00043A49">
        <w:trPr>
          <w:trHeight w:val="397"/>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pPr>
            <w:r>
              <w:rPr>
                <w:b/>
              </w:rPr>
              <w:t xml:space="preserve">Obecnie wykorzystywane źródło ciepła do </w:t>
            </w:r>
            <w:r>
              <w:rPr>
                <w:b/>
              </w:rPr>
              <w:lastRenderedPageBreak/>
              <w:t>ogrzewania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8" o:spid="_x0000_s107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bojler podłączony do kotła węglowego</w:t>
            </w:r>
          </w:p>
        </w:tc>
      </w:tr>
      <w:tr w:rsidR="00043A49">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4" o:spid="_x0000_s107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bojler elektryczny</w:t>
            </w:r>
          </w:p>
        </w:tc>
      </w:tr>
      <w:tr w:rsidR="00043A49">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5" o:spid="_x0000_s106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jak c.o. (wspólne z centralnym ogrzewaniem)</w:t>
            </w:r>
          </w:p>
        </w:tc>
      </w:tr>
      <w:tr w:rsidR="00043A49">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6" o:spid="_x0000_s106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pPr>
            <w:r>
              <w:t>inne, jakie?</w:t>
            </w:r>
          </w:p>
          <w:p w:rsidR="00043A49" w:rsidRDefault="00DB2059">
            <w:pPr>
              <w:spacing w:after="0" w:line="240" w:lineRule="auto"/>
              <w:jc w:val="center"/>
            </w:pPr>
            <w:r>
              <w:t>…………………………………….………………….</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wewnętrzną instalację ogrzewania?</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0" o:spid="_x0000_s106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2" o:spid="_x0000_s106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wewnętrzną instalację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 o:spid="_x0000_s106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3" o:spid="_x0000_s106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 xml:space="preserve">Czy budynek posiada przyłącze do sieci ciepłowniczej? </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0" o:spid="_x0000_s106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1" o:spid="_x0000_s106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możliwość przyłączenia do sieci ciepłowniczej?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2" o:spid="_x0000_s106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3" o:spid="_x0000_s106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przyłącze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1" o:spid="_x0000_s105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4" o:spid="_x0000_s105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możliwość przyłączenia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4" o:spid="_x0000_s105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7" o:spid="_x0000_s105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Minimalny standard efektywności energetycznej budynku</w:t>
            </w:r>
          </w:p>
        </w:tc>
      </w:tr>
      <w:tr w:rsidR="00043A49">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Proszę odpowiedzieć na niżej wymienione pytania</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TAK</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NIE</w:t>
            </w:r>
          </w:p>
        </w:tc>
      </w:tr>
      <w:tr w:rsidR="00043A49">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Proszę wskazać czy w ciągu ostatnich 10 lat realizowane były następujące prace termomodernizacyjne: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w:t>
            </w:r>
          </w:p>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w: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stropu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 o:spid="_x0000_s105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5" o:spid="_x0000_s105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wrap type="none"/>
                  <w10:anchorlock/>
                </v:rect>
              </w:pic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podłóg na gruncie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6" o:spid="_x0000_s105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8" o:spid="_x0000_s105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wrap type="none"/>
                  <w10:anchorlock/>
                </v:rect>
              </w:pic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fundamentów</w:t>
            </w:r>
            <w:r>
              <w:rPr>
                <w:sz w:val="18"/>
              </w:rPr>
              <w:tab/>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9" o:spid="_x0000_s105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20" o:spid="_x0000_s105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stropodachu lub dachu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21" o:spid="_x0000_s104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22" o:spid="_x0000_s104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wymiana stolarki okiennej i drzwiowej w przegrodach zewnętrznych budynku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5" o:spid="_x0000_s104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6" o:spid="_x0000_s104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Czy dla budynku posiadają Państwo dziennik budowy?</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23" o:spid="_x0000_s104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Z/mAEAAB0DAAAOAAAAZHJzL2Uyb0RvYy54bWysUktuGzEM3RfoHQTt67GdIG0HHmfRIN0U&#10;rYG0B5D18QiVRIFUPPYBerMerJTsOP3sisyCw5+e+B61uj3EIPYWyUMa5GI2l8ImDcan3SC/fb1/&#10;804KKioZFSDZQR4tydv161erKfd2CSMEY1EwSKJ+yoMcS8l915EebVQ0g2wTFx1gVIVD3HUG1cTo&#10;MXTL+fymmwBNRtCWiLN3p6JcN3znrC5fnCNbRBgkz1aaxWa31Xbrlep3qPLo9XkM9R9TROUTX3qB&#10;ulNFiUf0/0BFrxEIXJlpiB0457VtHJjNYv4Xm4dRZdu4sDiULzLRy8Hqz/sNCm8GeXUtRVKRd7Th&#10;CQt8//mjiOVVVWjK1HPjQ97gOSJ2K92Dw1j/TEQcmqrHi6r2UITm5OLt+5tr1l5z6ewzSvd8OCOV&#10;jxaiqM4gkZfWtFT7T1ROrU8t9a4E9z4Ezqs+JDHx5EuGryFB8KYWW4C77YeAYq/q6ttXufC9f7Qh&#10;PCZzyofE5cr1xK56WzDHRrrleQcN4Pxe6pJ/j9vp51e9/gU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Wexn+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24" o:spid="_x0000_s104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57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X7+RIqnIO9rw&#10;hAW+/fhexPKqKjRl6rnxIW/wHBG7le7BYax/JiIOTdXjRVV7KEJzcvH25vqKtddcOvuM0j0dzkjl&#10;g4UoqjNI5KU1LdX+I5VT66+WeleCex8C51Ufkph48i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CHyznuYAQAAHQ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Jeśli TAK, to proszę podać datę pierwszego wpisu</w:t>
            </w:r>
          </w:p>
        </w:tc>
        <w:tc>
          <w:tcPr>
            <w:tcW w:w="4688"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lang w:eastAsia="pl-PL"/>
              </w:rPr>
              <w:t>……………………………………………</w:t>
            </w:r>
          </w:p>
        </w:tc>
      </w:tr>
      <w:tr w:rsidR="00043A49">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Załączniki</w:t>
            </w:r>
          </w:p>
        </w:tc>
      </w:tr>
      <w:tr w:rsidR="00043A49">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Nazwa załącznika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TAK</w: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Ilość szt.</w:t>
            </w:r>
          </w:p>
        </w:tc>
        <w:tc>
          <w:tcPr>
            <w:tcW w:w="155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NIE</w:t>
            </w:r>
          </w:p>
        </w:tc>
      </w:tr>
      <w:tr w:rsidR="00043A49">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Zbiór oświadczeń niezbędnych do oceny wniosku (załącznik nr 1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sidRPr="00F5338E">
              <w:rPr>
                <w:rFonts w:ascii="Wingdings 2" w:eastAsia="Wingdings 2" w:hAnsi="Wingdings 2" w:cs="Wingdings 2"/>
                <w:noProof/>
                <w:sz w:val="40"/>
                <w:lang w:eastAsia="pl-PL"/>
              </w:rPr>
            </w:r>
            <w:r w:rsidRPr="00F5338E">
              <w:rPr>
                <w:rFonts w:ascii="Wingdings 2" w:eastAsia="Wingdings 2" w:hAnsi="Wingdings 2" w:cs="Wingdings 2"/>
                <w:noProof/>
                <w:sz w:val="40"/>
                <w:lang w:eastAsia="pl-PL"/>
              </w:rPr>
              <w:pict>
                <v:rect id="_x0000_s104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rPr>
                <w:b/>
              </w:rPr>
              <w:t>1</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_x0000_s104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8" o:spid="_x0000_s104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99" o:spid="_x0000_s104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sidRPr="00F5338E">
              <w:rPr>
                <w:rFonts w:ascii="Wingdings 2" w:eastAsia="Wingdings 2" w:hAnsi="Wingdings 2" w:cs="Wingdings 2"/>
                <w:noProof/>
                <w:sz w:val="40"/>
                <w:lang w:eastAsia="pl-PL"/>
              </w:rPr>
            </w:r>
            <w:r w:rsidRPr="00F5338E">
              <w:rPr>
                <w:rFonts w:ascii="Wingdings 2" w:eastAsia="Wingdings 2" w:hAnsi="Wingdings 2" w:cs="Wingdings 2"/>
                <w:noProof/>
                <w:sz w:val="40"/>
                <w:lang w:eastAsia="pl-PL"/>
              </w:rPr>
              <w:pict>
                <v:rect id="Prostokąt 97" o:spid="_x0000_s103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00" o:spid="_x0000_s103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02" o:spid="_x0000_s103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wrap type="none"/>
                  <w10:anchorlock/>
                </v:rect>
              </w:pic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103" o:spid="_x0000_s103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wrap type="none"/>
                  <w10:anchorlock/>
                </v:rect>
              </w:pict>
            </w:r>
          </w:p>
        </w:tc>
      </w:tr>
    </w:tbl>
    <w:p w:rsidR="00043A49" w:rsidRDefault="00043A49"/>
    <w:p w:rsidR="00043A49" w:rsidRDefault="00043A49"/>
    <w:p w:rsidR="00E0194C" w:rsidRDefault="00E0194C"/>
    <w:p w:rsidR="00043A49" w:rsidRDefault="00043A49">
      <w:pPr>
        <w:ind w:left="4536"/>
        <w:jc w:val="center"/>
      </w:pPr>
    </w:p>
    <w:p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1727C4" w:rsidRDefault="001727C4">
      <w:pPr>
        <w:spacing w:after="160" w:line="259" w:lineRule="auto"/>
        <w:jc w:val="left"/>
        <w:rPr>
          <w:b/>
          <w:sz w:val="16"/>
          <w:szCs w:val="16"/>
        </w:rPr>
      </w:pPr>
    </w:p>
    <w:p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lastRenderedPageBreak/>
        <w:t>Przetwarzanie danych osobowych w ramach projektu</w:t>
      </w:r>
      <w:bookmarkEnd w:id="0"/>
    </w:p>
    <w:p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w:t>
      </w:r>
      <w:r w:rsidR="001F6208">
        <w:t xml:space="preserve">.) oraz art. 22 ust. 1, ust. 2 </w:t>
      </w:r>
      <w:r>
        <w:t>i ust. 3 ustawy z dnia 14 grudnia 2018 r. o ochronie danych osobowych przetwarzanych w związku z zapobieganiem i zwalczaniem przestępczości (Dz.U. z 2019 r. poz. 125.</w:t>
      </w:r>
    </w:p>
    <w:p w:rsidR="00143649" w:rsidRDefault="00143649" w:rsidP="00143649">
      <w:pPr>
        <w:pStyle w:val="Akapitzlist"/>
        <w:numPr>
          <w:ilvl w:val="0"/>
          <w:numId w:val="10"/>
        </w:numPr>
        <w:ind w:left="284" w:hanging="284"/>
      </w:pPr>
      <w:r>
        <w:t>Administratorem Pana/Pani danych osobowych jest Prezydent Miasta Tychy z siedzibą w Urzędzie Miasta w Tychach, al. Niepodległości 49, 43-100 Tychy.</w:t>
      </w:r>
    </w:p>
    <w:p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rsidR="00143649" w:rsidRDefault="00143649" w:rsidP="001F6208">
      <w:pPr>
        <w:pStyle w:val="Akapitzlist"/>
        <w:numPr>
          <w:ilvl w:val="1"/>
          <w:numId w:val="10"/>
        </w:numPr>
        <w:ind w:left="567" w:hanging="283"/>
      </w:pPr>
      <w:r>
        <w:t xml:space="preserve">pod adresem poczty elektronicznej: </w:t>
      </w:r>
      <w:hyperlink r:id="rId7">
        <w:r w:rsidRPr="00143649">
          <w:t>iod@umtychy.pl</w:t>
        </w:r>
      </w:hyperlink>
      <w:r>
        <w:t>,</w:t>
      </w:r>
    </w:p>
    <w:p w:rsidR="00143649" w:rsidRDefault="00143649" w:rsidP="001F6208">
      <w:pPr>
        <w:pStyle w:val="Akapitzlist"/>
        <w:numPr>
          <w:ilvl w:val="1"/>
          <w:numId w:val="10"/>
        </w:numPr>
        <w:ind w:left="567" w:hanging="283"/>
      </w:pPr>
      <w:r>
        <w:t>pisemnie na adres siedziby Administratora.</w:t>
      </w:r>
    </w:p>
    <w:p w:rsidR="00143649" w:rsidRDefault="00143649" w:rsidP="00143649">
      <w:pPr>
        <w:pStyle w:val="Akapitzlist"/>
        <w:numPr>
          <w:ilvl w:val="0"/>
          <w:numId w:val="10"/>
        </w:numPr>
        <w:ind w:left="284" w:hanging="284"/>
      </w:pPr>
      <w:r>
        <w:t>Przetwarzanie danych Pan/Pani odbywa się w związku z realizacją projektu.</w:t>
      </w:r>
    </w:p>
    <w:p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1F6208">
        <w:t xml:space="preserve">ądzenia Prezesa Rady Ministrów </w:t>
      </w:r>
      <w:r>
        <w:t>w sprawie instrukcji kancelaryjnej, jednolitych rzeczowych wykazów akt oraz instrukcji w sprawie organizacji i zakresu działania archiwów zakładowych, chyba że przepisy szczególne stanowią inaczej.</w:t>
      </w:r>
    </w:p>
    <w:p w:rsidR="00143649" w:rsidRDefault="00143649" w:rsidP="00143649">
      <w:pPr>
        <w:pStyle w:val="Akapitzlist"/>
        <w:numPr>
          <w:ilvl w:val="0"/>
          <w:numId w:val="10"/>
        </w:numPr>
        <w:ind w:left="284" w:hanging="284"/>
      </w:pPr>
      <w:r>
        <w:t>Na zasadach określonych przepisami RODO, posiada Pan/Pani prawo do żądania od Administratora:</w:t>
      </w:r>
    </w:p>
    <w:p w:rsidR="00143649" w:rsidRDefault="00143649" w:rsidP="001F6208">
      <w:pPr>
        <w:pStyle w:val="Akapitzlist"/>
        <w:numPr>
          <w:ilvl w:val="1"/>
          <w:numId w:val="10"/>
        </w:numPr>
        <w:ind w:left="567" w:hanging="283"/>
      </w:pPr>
      <w:r>
        <w:t>dostępu do treści swoich danych osobowych,</w:t>
      </w:r>
    </w:p>
    <w:p w:rsidR="00143649" w:rsidRDefault="00143649" w:rsidP="001F6208">
      <w:pPr>
        <w:pStyle w:val="Akapitzlist"/>
        <w:numPr>
          <w:ilvl w:val="1"/>
          <w:numId w:val="10"/>
        </w:numPr>
        <w:ind w:left="567" w:hanging="283"/>
      </w:pPr>
      <w:r>
        <w:t>sprostowania (poprawiania) swoich danych osobowych,</w:t>
      </w:r>
    </w:p>
    <w:p w:rsidR="00143649" w:rsidRDefault="00143649" w:rsidP="001F6208">
      <w:pPr>
        <w:pStyle w:val="Akapitzlist"/>
        <w:numPr>
          <w:ilvl w:val="1"/>
          <w:numId w:val="10"/>
        </w:numPr>
        <w:ind w:left="567" w:hanging="283"/>
      </w:pPr>
      <w:r>
        <w:t>usunięcia swoich danych osobowych,</w:t>
      </w:r>
    </w:p>
    <w:p w:rsidR="00143649" w:rsidRDefault="00143649" w:rsidP="001F6208">
      <w:pPr>
        <w:pStyle w:val="Akapitzlist"/>
        <w:numPr>
          <w:ilvl w:val="1"/>
          <w:numId w:val="10"/>
        </w:numPr>
        <w:ind w:left="567" w:hanging="283"/>
      </w:pPr>
      <w:r>
        <w:t>ograniczenia przetwarzania swoich danych osobowych,</w:t>
      </w:r>
    </w:p>
    <w:p w:rsidR="00143649" w:rsidRDefault="00143649" w:rsidP="001F6208">
      <w:pPr>
        <w:pStyle w:val="Akapitzlist"/>
        <w:numPr>
          <w:ilvl w:val="1"/>
          <w:numId w:val="10"/>
        </w:numPr>
        <w:ind w:left="567" w:hanging="283"/>
      </w:pPr>
      <w:r>
        <w:t xml:space="preserve">przenoszenia swoich danych osobowych, </w:t>
      </w:r>
    </w:p>
    <w:p w:rsidR="00143649" w:rsidRDefault="00143649" w:rsidP="001F6208">
      <w:pPr>
        <w:pStyle w:val="Akapitzlist"/>
        <w:numPr>
          <w:ilvl w:val="1"/>
          <w:numId w:val="10"/>
        </w:numPr>
        <w:ind w:left="567" w:hanging="283"/>
      </w:pPr>
      <w:r>
        <w:t>prawo do wniesienia sprzeciwu wobec przetwarzania danych.</w:t>
      </w:r>
    </w:p>
    <w:p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rsidR="00143649" w:rsidRDefault="00143649" w:rsidP="00143649">
      <w:pPr>
        <w:pStyle w:val="Akapitzlist"/>
        <w:numPr>
          <w:ilvl w:val="0"/>
          <w:numId w:val="10"/>
        </w:numPr>
        <w:ind w:left="426" w:hanging="426"/>
      </w:pPr>
      <w:r>
        <w:t>W przypadku, gdy Pan/Pani nie poda danych osobowych, nie będzie mógł uczestniczyć w projekcie.</w:t>
      </w:r>
    </w:p>
    <w:p w:rsidR="00143649" w:rsidRDefault="00143649" w:rsidP="00143649">
      <w:pPr>
        <w:pStyle w:val="Akapitzlist"/>
        <w:numPr>
          <w:ilvl w:val="0"/>
          <w:numId w:val="10"/>
        </w:numPr>
        <w:ind w:left="426" w:hanging="426"/>
      </w:pPr>
      <w:r>
        <w:t>Dane osobowe Pan/Pani nie będą przetwarzane w sposób zautomatyzowany i nie będą profilowane.</w:t>
      </w:r>
    </w:p>
    <w:p w:rsidR="00143649" w:rsidRDefault="00143649">
      <w:pPr>
        <w:spacing w:after="0" w:line="240" w:lineRule="auto"/>
        <w:ind w:left="-567" w:right="-567"/>
        <w:jc w:val="right"/>
        <w:rPr>
          <w:sz w:val="18"/>
          <w:szCs w:val="18"/>
        </w:rPr>
      </w:pPr>
    </w:p>
    <w:p w:rsidR="00143649" w:rsidRDefault="00143649">
      <w:pPr>
        <w:spacing w:after="0" w:line="240" w:lineRule="auto"/>
        <w:ind w:left="-567" w:right="-567"/>
        <w:jc w:val="right"/>
        <w:rPr>
          <w:sz w:val="18"/>
          <w:szCs w:val="18"/>
        </w:rPr>
      </w:pPr>
    </w:p>
    <w:p w:rsidR="00E0194C" w:rsidRDefault="00DB2059">
      <w:pPr>
        <w:spacing w:after="0" w:line="240" w:lineRule="auto"/>
        <w:ind w:left="-567" w:right="-567"/>
        <w:jc w:val="right"/>
        <w:rPr>
          <w:sz w:val="18"/>
          <w:szCs w:val="18"/>
        </w:rPr>
      </w:pPr>
      <w:r>
        <w:rPr>
          <w:sz w:val="18"/>
          <w:szCs w:val="18"/>
        </w:rPr>
        <w:t>Załącznik nr 1 do wniosku o przyznanie grantu</w:t>
      </w:r>
    </w:p>
    <w:p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p w:rsidR="00043A49" w:rsidRDefault="00DB2059">
      <w:pPr>
        <w:jc w:val="center"/>
        <w:rPr>
          <w:b/>
        </w:rPr>
      </w:pPr>
      <w:r>
        <w:rPr>
          <w:b/>
        </w:rPr>
        <w:t>ZBIÓR OŚWIADCZEŃ NIEZBĘDNYCH DO OCENY WNIOSKU</w:t>
      </w:r>
    </w:p>
    <w:p w:rsidR="00043A49" w:rsidRDefault="00043A49"/>
    <w:p w:rsidR="00043A49" w:rsidRDefault="00DB2059">
      <w:r>
        <w:t>Ja, niżej podpisany/a</w:t>
      </w:r>
    </w:p>
    <w:tbl>
      <w:tblPr>
        <w:tblStyle w:val="Tabela-Siatka"/>
        <w:tblW w:w="9072" w:type="dxa"/>
        <w:tblLook w:val="04A0"/>
      </w:tblPr>
      <w:tblGrid>
        <w:gridCol w:w="1549"/>
        <w:gridCol w:w="1570"/>
        <w:gridCol w:w="1429"/>
        <w:gridCol w:w="1415"/>
        <w:gridCol w:w="3109"/>
      </w:tblGrid>
      <w:tr w:rsidR="00043A49">
        <w:trPr>
          <w:trHeight w:val="340"/>
        </w:trPr>
        <w:tc>
          <w:tcPr>
            <w:tcW w:w="1548" w:type="dxa"/>
            <w:tcBorders>
              <w:top w:val="nil"/>
              <w:left w:val="nil"/>
              <w:bottom w:val="nil"/>
              <w:right w:val="nil"/>
            </w:tcBorders>
            <w:shd w:val="clear" w:color="auto" w:fill="auto"/>
            <w:vAlign w:val="center"/>
          </w:tcPr>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Tychach” </w:t>
      </w:r>
      <w:r w:rsidR="004D1BD8">
        <w:t xml:space="preserve">ETAP I </w:t>
      </w:r>
      <w:r>
        <w:t>planowanego do dofinansowania ze środków Regionalnego Programu Operacyjnego Województwa Śląskiego na lata 2014-2020:</w:t>
      </w:r>
    </w:p>
    <w:p w:rsidR="00043A49" w:rsidRDefault="00DB2059" w:rsidP="001F6208">
      <w:pPr>
        <w:pStyle w:val="Akapitzlist"/>
        <w:numPr>
          <w:ilvl w:val="1"/>
          <w:numId w:val="8"/>
        </w:numPr>
        <w:ind w:left="709" w:hanging="283"/>
      </w:pPr>
      <w:r>
        <w:t>regulaminu realizacji projektu grantowego,</w:t>
      </w:r>
    </w:p>
    <w:p w:rsidR="00043A49" w:rsidRPr="00B72D2E" w:rsidRDefault="00DB2059" w:rsidP="001F6208">
      <w:pPr>
        <w:pStyle w:val="Akapitzlist"/>
        <w:numPr>
          <w:ilvl w:val="1"/>
          <w:numId w:val="8"/>
        </w:numPr>
        <w:ind w:left="709" w:hanging="283"/>
      </w:pPr>
      <w:r w:rsidRPr="00B72D2E">
        <w:t>wzoru wniosku o przyznanie grantu (załącznik nr 1 do regulaminu),</w:t>
      </w:r>
    </w:p>
    <w:p w:rsidR="00043A49" w:rsidRPr="00B72D2E" w:rsidRDefault="00DB2059" w:rsidP="001F6208">
      <w:pPr>
        <w:pStyle w:val="Akapitzlist"/>
        <w:numPr>
          <w:ilvl w:val="1"/>
          <w:numId w:val="8"/>
        </w:numPr>
        <w:ind w:left="709" w:hanging="283"/>
      </w:pPr>
      <w:r w:rsidRPr="00B72D2E">
        <w:t>wzoru umowy o powierzenie grantu (załącznik nr 2 do regulaminu),</w:t>
      </w:r>
    </w:p>
    <w:p w:rsidR="00043A49" w:rsidRDefault="00DB2059" w:rsidP="001F6208">
      <w:pPr>
        <w:pStyle w:val="Akapitzlist"/>
        <w:numPr>
          <w:ilvl w:val="1"/>
          <w:numId w:val="8"/>
        </w:numPr>
        <w:ind w:left="709" w:hanging="283"/>
      </w:pPr>
      <w:r w:rsidRPr="00B72D2E">
        <w:t xml:space="preserve">wzoru </w:t>
      </w:r>
      <w:r>
        <w:t>wniosku o wypłatę grantu (załącznik nr 3 do regulaminu).</w:t>
      </w:r>
    </w:p>
    <w:p w:rsidR="00043A49" w:rsidRDefault="00DB2059">
      <w:pPr>
        <w:pStyle w:val="Akapitzlist"/>
        <w:numPr>
          <w:ilvl w:val="0"/>
          <w:numId w:val="8"/>
        </w:numPr>
        <w:ind w:left="426" w:hanging="426"/>
      </w:pPr>
      <w:r>
        <w:t xml:space="preserve">Przyjmuję do wiadomości, że realizacja inwestycji nastąpi po otrzymaniu pozytywnej decyzji Urzędu Marszałkowskiego Województwa Śląskiego o uzyskanym dofinansowaniu </w:t>
      </w:r>
      <w:r>
        <w:br/>
        <w:t>i podpisaniu przez Gminę Miasto Tychy umowy o dofinansowanie realizacji projektu.</w:t>
      </w:r>
    </w:p>
    <w:p w:rsidR="00043A49" w:rsidRDefault="00DB2059">
      <w:pPr>
        <w:pStyle w:val="Akapitzlist"/>
        <w:numPr>
          <w:ilvl w:val="0"/>
          <w:numId w:val="8"/>
        </w:numPr>
        <w:ind w:left="426" w:hanging="426"/>
      </w:pPr>
      <w:r>
        <w:t xml:space="preserve">Przyjmuję do wiadomości, że złożenie przedmiotowego wniosku nie jest jednoznaczne </w:t>
      </w:r>
      <w:r w:rsidR="001F6208">
        <w:t xml:space="preserve">                   </w:t>
      </w:r>
      <w:r>
        <w:t xml:space="preserve">z przyjęciem mnie do projektu i nie wiąże się z powstaniem zobowiązań prawnych </w:t>
      </w:r>
      <w:r w:rsidR="001F6208">
        <w:t xml:space="preserve">                            </w:t>
      </w:r>
      <w:r>
        <w:t>i finansowych wobec Gminy Miasta Tychy.</w:t>
      </w:r>
    </w:p>
    <w:p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rsidR="00043A49" w:rsidRDefault="00DB2059">
      <w:pPr>
        <w:pStyle w:val="Akapitzlist"/>
        <w:numPr>
          <w:ilvl w:val="0"/>
          <w:numId w:val="8"/>
        </w:numPr>
        <w:ind w:left="426" w:hanging="426"/>
      </w:pPr>
      <w:r>
        <w:t>Oświadczam, że budynek jest użytkowany zgodnie z przepisami Prawa budowlanego,</w:t>
      </w:r>
    </w:p>
    <w:p w:rsidR="00043A49" w:rsidRDefault="00DB2059">
      <w:pPr>
        <w:pStyle w:val="Akapitzlist"/>
        <w:numPr>
          <w:ilvl w:val="0"/>
          <w:numId w:val="8"/>
        </w:numPr>
        <w:ind w:left="426" w:hanging="426"/>
      </w:pPr>
      <w:r>
        <w:t>Oświadczam, że budynek jest  oddany do użytkowania.</w:t>
      </w:r>
    </w:p>
    <w:p w:rsidR="00043A49" w:rsidRDefault="00DB2059">
      <w:pPr>
        <w:pStyle w:val="Akapitzlist"/>
        <w:numPr>
          <w:ilvl w:val="0"/>
          <w:numId w:val="8"/>
        </w:numPr>
        <w:ind w:left="426" w:hanging="426"/>
      </w:pPr>
      <w:r>
        <w:t>Oświadczam, że budynek nie jest wykorzystywany do prowadzenia działalności gospodarczej.</w:t>
      </w:r>
    </w:p>
    <w:p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4D1BD8">
        <w:t xml:space="preserve"> </w:t>
      </w:r>
      <w:r w:rsidR="001F6208">
        <w:t xml:space="preserve">- </w:t>
      </w:r>
      <w:r w:rsidR="004D1BD8">
        <w:t>Etap I</w:t>
      </w:r>
      <w:r>
        <w:t xml:space="preserve"> realizowanego przez Gminę Miasto Tychy, zostałem</w:t>
      </w:r>
      <w:proofErr w:type="spellStart"/>
      <w:r>
        <w:t>(a</w:t>
      </w:r>
      <w:proofErr w:type="spellEnd"/>
      <w:r>
        <w:t xml:space="preserve">m) poinformowany(na) o prawie dostępu do przetwarzanych przez realizatorów projektu moich danych osobowych wraz </w:t>
      </w:r>
      <w:r>
        <w:br/>
        <w:t>z prawem do żądania ich zmian, uzupełnienia lub usunięcia.</w:t>
      </w:r>
    </w:p>
    <w:p w:rsidR="00043A49" w:rsidRDefault="00DB2059" w:rsidP="00B3140F">
      <w:pPr>
        <w:pStyle w:val="Akapitzlist"/>
        <w:numPr>
          <w:ilvl w:val="0"/>
          <w:numId w:val="8"/>
        </w:numPr>
        <w:spacing w:after="0"/>
        <w:ind w:left="426" w:hanging="426"/>
      </w:pPr>
      <w:r>
        <w:lastRenderedPageBreak/>
        <w:t>Oświadczam, że posiadam zainstalowane i pracujące w budynku węglowe źródło ciepła, klasy 3 według normy PN-EN 303-5:2012 lub bezklasowe, które w ramach projektu planowane jest do likwidacji.</w:t>
      </w:r>
    </w:p>
    <w:p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tblPr>
      <w:tblGrid>
        <w:gridCol w:w="617"/>
        <w:gridCol w:w="9345"/>
      </w:tblGrid>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33" o:spid="_x0000_s103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warunek (a):</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pPr>
            <w:r>
              <w:t>budynek, którego jestem właścicielem/współwłaścicielem spełnia wytyczne określone  jako minimalny standard efektywności energetycznej, tzn. jest to budynek, w którym wykonano, w okresie do 10 lat przed rokiem złożenia wniosku o dofinansowanie w ramach poddziałania 4.6.1, przynajmniej niżej wymienione prace/ przedsięwzięcia termomodernizacyjne w odniesieniu do pomieszczeń mieszkalnych budynku:</w:t>
            </w:r>
          </w:p>
          <w:p w:rsidR="00043A49" w:rsidRDefault="00DB2059">
            <w:pPr>
              <w:spacing w:after="0" w:line="240" w:lineRule="auto"/>
            </w:pPr>
            <w:r>
              <w:t>1) docieplenie stropów, podłóg na gruncie, fundamentów, stropodachów lub dachów;</w:t>
            </w:r>
          </w:p>
          <w:p w:rsidR="00043A49" w:rsidRDefault="00DB2059">
            <w:pPr>
              <w:spacing w:after="0" w:line="240" w:lineRule="auto"/>
            </w:pPr>
            <w:r>
              <w:t>2) modernizacja lub wymiana stolarki okiennej i drzwiowej w przegrodach zewnętrznych budynków;</w:t>
            </w:r>
          </w:p>
          <w:p w:rsidR="00043A49" w:rsidRDefault="00DB2059">
            <w:pPr>
              <w:spacing w:after="0" w:line="240" w:lineRule="auto"/>
              <w:rPr>
                <w:b/>
              </w:rPr>
            </w:pPr>
            <w:r>
              <w:rPr>
                <w:b/>
              </w:rPr>
              <w:t xml:space="preserve">Warunek jest spełniony, gdy spełniono łącznie </w:t>
            </w:r>
            <w:proofErr w:type="spellStart"/>
            <w:r>
              <w:rPr>
                <w:b/>
              </w:rPr>
              <w:t>ppkt</w:t>
            </w:r>
            <w:proofErr w:type="spellEnd"/>
            <w:r>
              <w:rPr>
                <w:b/>
              </w:rPr>
              <w:t>. 1) i 2)</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36" o:spid="_x0000_s103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warunek (b):</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pPr>
            <w:r>
              <w:t xml:space="preserve">budynek, którego jestem właścicielem/współwłaścicielem spełnia wytyczne określone  jako minimalny standard efektywności energetycznej, tzn. jest to budynek dla którego pierwszy wpis do dziennika budowy został dokonany nie wcześniej niż 12 lat przed rokiem złożenia wniosku o dofinansowanie </w:t>
            </w:r>
            <w:r w:rsidR="0083469C">
              <w:t xml:space="preserve">(tj. 2021) </w:t>
            </w:r>
            <w:r>
              <w:t>w ramach poddziałania 4.6.1.</w:t>
            </w:r>
          </w:p>
          <w:p w:rsidR="00043A49" w:rsidRDefault="00DB2059">
            <w:pPr>
              <w:spacing w:after="0" w:line="240" w:lineRule="auto"/>
              <w:rPr>
                <w:b/>
              </w:rPr>
            </w:pPr>
            <w:r>
              <w:rPr>
                <w:b/>
              </w:rPr>
              <w:t>Jednocześnie, oświadczam, że posiadam dziennik budowy,  potwierdzający warunek określony w punkcie 12 b (w przypadku zaznaczenia pkt. 12 a, pkt.12 b należy skreślić).</w:t>
            </w:r>
          </w:p>
        </w:tc>
      </w:tr>
    </w:tbl>
    <w:p w:rsidR="00043A49" w:rsidRDefault="00043A49">
      <w:pPr>
        <w:spacing w:after="0"/>
      </w:pPr>
    </w:p>
    <w:p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tblPr>
      <w:tblGrid>
        <w:gridCol w:w="617"/>
        <w:gridCol w:w="9345"/>
      </w:tblGrid>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54" o:spid="_x0000_s103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DOTYCZY</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rPr>
                <w:lang w:eastAsia="pl-PL"/>
              </w:rPr>
            </w:pPr>
            <w:r>
              <w:rPr>
                <w:noProof/>
                <w:lang w:eastAsia="pl-PL"/>
              </w:rPr>
            </w:r>
            <w:r>
              <w:rPr>
                <w:noProof/>
                <w:lang w:eastAsia="pl-PL"/>
              </w:rPr>
              <w:pict>
                <v:rect id="Prostokąt 55" o:spid="_x0000_s103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NIE DOTYCZY</w:t>
            </w:r>
          </w:p>
        </w:tc>
      </w:tr>
    </w:tbl>
    <w:p w:rsidR="00043A49" w:rsidRDefault="00043A49"/>
    <w:p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tblPr>
      <w:tblGrid>
        <w:gridCol w:w="617"/>
        <w:gridCol w:w="9345"/>
      </w:tblGrid>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pPr>
            <w:r>
              <w:rPr>
                <w:noProof/>
                <w:lang w:eastAsia="pl-PL"/>
              </w:rPr>
            </w:r>
            <w:r>
              <w:rPr>
                <w:noProof/>
                <w:lang w:eastAsia="pl-PL"/>
              </w:rPr>
              <w:pict>
                <v:rect id="Prostokąt 56" o:spid="_x0000_s103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DOTYCZY</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F5338E">
            <w:pPr>
              <w:spacing w:after="0" w:line="240" w:lineRule="auto"/>
              <w:jc w:val="center"/>
              <w:rPr>
                <w:lang w:eastAsia="pl-PL"/>
              </w:rPr>
            </w:pPr>
            <w:r>
              <w:rPr>
                <w:noProof/>
                <w:lang w:eastAsia="pl-PL"/>
              </w:rPr>
            </w:r>
            <w:r>
              <w:rPr>
                <w:noProof/>
                <w:lang w:eastAsia="pl-PL"/>
              </w:rPr>
              <w:pict>
                <v:rect id="Prostokąt 57" o:spid="_x0000_s103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NIE DOTYCZY</w:t>
            </w:r>
          </w:p>
        </w:tc>
      </w:tr>
    </w:tbl>
    <w:p w:rsidR="00043A49" w:rsidRDefault="00043A49"/>
    <w:p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rsidR="00B3140F" w:rsidRDefault="00B3140F" w:rsidP="00B3140F">
      <w:pPr>
        <w:rPr>
          <w:sz w:val="16"/>
          <w:szCs w:val="16"/>
        </w:rPr>
      </w:pPr>
    </w:p>
    <w:p w:rsidR="00B3140F" w:rsidRDefault="00B3140F" w:rsidP="00B3140F">
      <w:pPr>
        <w:rPr>
          <w:sz w:val="16"/>
          <w:szCs w:val="16"/>
        </w:rPr>
      </w:pPr>
    </w:p>
    <w:p w:rsidR="00B3140F" w:rsidRDefault="00B3140F" w:rsidP="00B3140F">
      <w:pPr>
        <w:rPr>
          <w:sz w:val="16"/>
          <w:szCs w:val="16"/>
        </w:rPr>
      </w:pPr>
    </w:p>
    <w:p w:rsidR="00B3140F" w:rsidRDefault="00B3140F" w:rsidP="00B3140F">
      <w:pPr>
        <w:rPr>
          <w:sz w:val="16"/>
          <w:szCs w:val="16"/>
        </w:rPr>
      </w:pPr>
    </w:p>
    <w:p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B3140F" w:rsidRDefault="00B3140F">
      <w:pPr>
        <w:spacing w:after="0" w:line="240" w:lineRule="auto"/>
        <w:ind w:left="-567" w:right="-567"/>
        <w:jc w:val="right"/>
        <w:rPr>
          <w:sz w:val="18"/>
          <w:szCs w:val="18"/>
        </w:rPr>
      </w:pPr>
    </w:p>
    <w:p w:rsidR="00B3140F" w:rsidRDefault="00B3140F">
      <w:pPr>
        <w:spacing w:after="0" w:line="240" w:lineRule="auto"/>
        <w:ind w:left="-567" w:right="-567"/>
        <w:jc w:val="right"/>
        <w:rPr>
          <w:sz w:val="18"/>
          <w:szCs w:val="18"/>
        </w:rPr>
      </w:pPr>
    </w:p>
    <w:p w:rsidR="00B3140F" w:rsidRDefault="00B3140F">
      <w:pPr>
        <w:spacing w:after="0" w:line="240" w:lineRule="auto"/>
        <w:ind w:left="-567" w:right="-567"/>
        <w:jc w:val="right"/>
        <w:rPr>
          <w:sz w:val="18"/>
          <w:szCs w:val="18"/>
        </w:rPr>
      </w:pPr>
    </w:p>
    <w:p w:rsidR="00B3140F" w:rsidRDefault="00B3140F">
      <w:pPr>
        <w:spacing w:after="0" w:line="240" w:lineRule="auto"/>
        <w:ind w:left="-567" w:right="-567"/>
        <w:jc w:val="right"/>
        <w:rPr>
          <w:sz w:val="18"/>
          <w:szCs w:val="18"/>
        </w:rPr>
      </w:pPr>
    </w:p>
    <w:p w:rsidR="00B3140F" w:rsidRDefault="00DB2059">
      <w:pPr>
        <w:spacing w:after="0" w:line="240" w:lineRule="auto"/>
        <w:ind w:left="-567" w:right="-567"/>
        <w:jc w:val="right"/>
        <w:rPr>
          <w:sz w:val="18"/>
          <w:szCs w:val="18"/>
        </w:rPr>
      </w:pPr>
      <w:r>
        <w:rPr>
          <w:sz w:val="18"/>
          <w:szCs w:val="18"/>
        </w:rPr>
        <w:t>Załącznik nr 2 do wniosku o przyznanie grantu</w:t>
      </w:r>
    </w:p>
    <w:p w:rsidR="00043A49" w:rsidRDefault="00B3140F">
      <w:pPr>
        <w:spacing w:after="0" w:line="240" w:lineRule="auto"/>
        <w:ind w:left="-567" w:right="-567"/>
        <w:jc w:val="right"/>
      </w:pPr>
      <w:r>
        <w:rPr>
          <w:sz w:val="18"/>
          <w:szCs w:val="18"/>
        </w:rPr>
        <w:t xml:space="preserve">Oświadczenie współwłaściciela nieruchomości o zgodzie na realizację </w:t>
      </w:r>
      <w:proofErr w:type="spellStart"/>
      <w:r>
        <w:rPr>
          <w:sz w:val="18"/>
          <w:szCs w:val="18"/>
        </w:rPr>
        <w:t>inwetycji</w:t>
      </w:r>
      <w:proofErr w:type="spellEnd"/>
      <w:r w:rsidR="00DB2059">
        <w:rPr>
          <w:sz w:val="18"/>
          <w:szCs w:val="18"/>
        </w:rPr>
        <w:t xml:space="preserve"> </w:t>
      </w:r>
      <w:r w:rsidR="00DB2059">
        <w:rPr>
          <w:sz w:val="18"/>
          <w:szCs w:val="18"/>
        </w:rPr>
        <w:br/>
      </w:r>
    </w:p>
    <w:p w:rsidR="00043A49" w:rsidRDefault="00043A49"/>
    <w:p w:rsidR="00043A49" w:rsidRDefault="00043A49"/>
    <w:p w:rsidR="00043A49" w:rsidRDefault="00DB2059">
      <w:pPr>
        <w:jc w:val="center"/>
        <w:rPr>
          <w:b/>
        </w:rPr>
      </w:pPr>
      <w:r>
        <w:rPr>
          <w:b/>
        </w:rPr>
        <w:t xml:space="preserve">OŚWIADCZENIE WSPÓŁWŁAŚCICIELA NIERUCHOMOŚCI </w:t>
      </w:r>
      <w:r>
        <w:rPr>
          <w:b/>
        </w:rPr>
        <w:br/>
        <w:t>O ZGODZIE NA REALIZACJĘ INWESTYCJI</w:t>
      </w:r>
    </w:p>
    <w:p w:rsidR="00043A49" w:rsidRDefault="00043A49"/>
    <w:p w:rsidR="00043A49" w:rsidRDefault="00DB2059">
      <w:r>
        <w:t>Ja, niżej podpisany/a</w:t>
      </w:r>
    </w:p>
    <w:tbl>
      <w:tblPr>
        <w:tblStyle w:val="Tabela-Siatka"/>
        <w:tblW w:w="9072" w:type="dxa"/>
        <w:tblLook w:val="04A0"/>
      </w:tblPr>
      <w:tblGrid>
        <w:gridCol w:w="1549"/>
        <w:gridCol w:w="1570"/>
        <w:gridCol w:w="1429"/>
        <w:gridCol w:w="1415"/>
        <w:gridCol w:w="3109"/>
      </w:tblGrid>
      <w:tr w:rsidR="00043A49">
        <w:trPr>
          <w:trHeight w:val="340"/>
        </w:trPr>
        <w:tc>
          <w:tcPr>
            <w:tcW w:w="1548" w:type="dxa"/>
            <w:tcBorders>
              <w:top w:val="nil"/>
              <w:left w:val="nil"/>
              <w:bottom w:val="nil"/>
              <w:right w:val="nil"/>
            </w:tcBorders>
            <w:shd w:val="clear" w:color="auto" w:fill="auto"/>
            <w:vAlign w:val="center"/>
          </w:tcPr>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Zamieszkał</w:t>
            </w:r>
            <w:r w:rsidR="00B3140F">
              <w:t>a</w:t>
            </w:r>
            <w:r>
              <w:t>/</w:t>
            </w:r>
            <w:r w:rsidR="00B3140F">
              <w:t>y</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043A49"/>
    <w:p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t>”</w:t>
      </w:r>
      <w:r w:rsidR="004D1BD8">
        <w:t xml:space="preserve"> - Etap I</w:t>
      </w:r>
      <w:r>
        <w:t>, planowanego przez Gminę Miasta Tychy do dofinansowania ze środków Regionalnego Programu Operacyjnego Województwa Śląskiego na lata 2014-2020, wyrażam zgodę na wykonanie inwestycji związanej z wymianą źródła ciepła.</w:t>
      </w:r>
    </w:p>
    <w:p w:rsidR="00043A49" w:rsidRDefault="00043A49"/>
    <w:p w:rsidR="00043A49" w:rsidRDefault="00DB2059">
      <w:r>
        <w:t xml:space="preserve">Jednocześnie upoważniam Pana/Panią ……….………………………………….. zamieszkałą przy </w:t>
      </w:r>
      <w:r w:rsidR="00B3140F">
        <w:t xml:space="preserve">                         </w:t>
      </w:r>
      <w:r>
        <w:t xml:space="preserve">ul.  ……………………… nr ………………, legitymującego/ą się dowodem osobistym nr …………………………….. </w:t>
      </w:r>
      <w:r w:rsidR="001727C4">
        <w:br/>
      </w:r>
      <w:r>
        <w:t xml:space="preserve">o nr PESEL……………………………………………… do pełnienia funkcji </w:t>
      </w:r>
      <w:proofErr w:type="spellStart"/>
      <w:r>
        <w:t>Grantobiorcy</w:t>
      </w:r>
      <w:proofErr w:type="spellEnd"/>
      <w:r>
        <w:t xml:space="preserve"> w moim imieniu dla ww. projektu.</w:t>
      </w:r>
    </w:p>
    <w:p w:rsidR="00043A49" w:rsidRDefault="00043A49"/>
    <w:p w:rsidR="00043A49" w:rsidRDefault="00DB2059">
      <w:r>
        <w:t>Oświadczam, że spełniam wszystkie wymogi określone w regulaminie realizacji przedmiotowego projektu grantowego oraz akceptuję warunki w nim zawarte.</w:t>
      </w:r>
      <w:bookmarkStart w:id="3" w:name="_Hlk66947497"/>
      <w:bookmarkEnd w:id="3"/>
    </w:p>
    <w:p w:rsidR="00043A49" w:rsidRDefault="00043A49"/>
    <w:p w:rsidR="00B3140F" w:rsidRDefault="00B3140F"/>
    <w:p w:rsidR="00B3140F" w:rsidRDefault="00B3140F"/>
    <w:p w:rsidR="00B3140F" w:rsidRDefault="00B3140F"/>
    <w:p w:rsidR="00043A49" w:rsidRDefault="00043A49"/>
    <w:p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043A49" w:rsidRDefault="00043A49">
      <w:pPr>
        <w:spacing w:after="0" w:line="240" w:lineRule="auto"/>
        <w:ind w:left="-567" w:right="-567"/>
        <w:jc w:val="right"/>
        <w:rPr>
          <w:sz w:val="18"/>
          <w:szCs w:val="18"/>
        </w:rPr>
        <w:sectPr w:rsidR="00043A49" w:rsidSect="00D030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40" w:right="1080" w:bottom="1440" w:left="1080" w:header="426" w:footer="720" w:gutter="0"/>
          <w:cols w:space="708"/>
          <w:formProt w:val="0"/>
          <w:docGrid w:linePitch="360"/>
        </w:sectPr>
      </w:pPr>
    </w:p>
    <w:p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rsidR="00043A49" w:rsidRDefault="002D5D44">
      <w:pPr>
        <w:spacing w:after="0" w:line="240" w:lineRule="auto"/>
        <w:ind w:left="-567" w:right="-567"/>
        <w:jc w:val="right"/>
      </w:pPr>
      <w:r>
        <w:rPr>
          <w:sz w:val="18"/>
          <w:szCs w:val="18"/>
        </w:rPr>
        <w:t>Pełnomocnictwo</w:t>
      </w:r>
      <w:r w:rsidR="00DB2059">
        <w:rPr>
          <w:sz w:val="18"/>
          <w:szCs w:val="18"/>
        </w:rPr>
        <w:br/>
      </w:r>
    </w:p>
    <w:p w:rsidR="00043A49" w:rsidRDefault="00DB2059">
      <w:pPr>
        <w:jc w:val="center"/>
        <w:rPr>
          <w:b/>
        </w:rPr>
      </w:pPr>
      <w:r>
        <w:rPr>
          <w:b/>
        </w:rPr>
        <w:t>PEŁNOMOCNICTWO</w:t>
      </w:r>
    </w:p>
    <w:p w:rsidR="00043A49" w:rsidRDefault="00043A49"/>
    <w:p w:rsidR="00043A49" w:rsidRDefault="00DB2059">
      <w:r>
        <w:t>Ja, niżej podpisany/a</w:t>
      </w:r>
    </w:p>
    <w:tbl>
      <w:tblPr>
        <w:tblStyle w:val="Tabela-Siatka"/>
        <w:tblW w:w="9072" w:type="dxa"/>
        <w:tblLook w:val="04A0"/>
      </w:tblPr>
      <w:tblGrid>
        <w:gridCol w:w="1549"/>
        <w:gridCol w:w="1570"/>
        <w:gridCol w:w="1429"/>
        <w:gridCol w:w="1415"/>
        <w:gridCol w:w="3109"/>
      </w:tblGrid>
      <w:tr w:rsidR="00043A49">
        <w:trPr>
          <w:trHeight w:val="340"/>
        </w:trPr>
        <w:tc>
          <w:tcPr>
            <w:tcW w:w="1548" w:type="dxa"/>
            <w:tcBorders>
              <w:top w:val="nil"/>
              <w:left w:val="nil"/>
              <w:bottom w:val="nil"/>
              <w:right w:val="nil"/>
            </w:tcBorders>
            <w:shd w:val="clear" w:color="auto" w:fill="auto"/>
            <w:vAlign w:val="center"/>
          </w:tcPr>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DB2059">
      <w:r>
        <w:t>udzielam pełnomocnictwa Pani/Panu:</w:t>
      </w:r>
    </w:p>
    <w:tbl>
      <w:tblPr>
        <w:tblStyle w:val="Tabela-Siatka"/>
        <w:tblW w:w="9072" w:type="dxa"/>
        <w:tblLook w:val="04A0"/>
      </w:tblPr>
      <w:tblGrid>
        <w:gridCol w:w="1549"/>
        <w:gridCol w:w="1570"/>
        <w:gridCol w:w="1429"/>
        <w:gridCol w:w="1415"/>
        <w:gridCol w:w="3109"/>
      </w:tblGrid>
      <w:tr w:rsidR="00043A49">
        <w:trPr>
          <w:trHeight w:val="340"/>
        </w:trPr>
        <w:tc>
          <w:tcPr>
            <w:tcW w:w="1548" w:type="dxa"/>
            <w:tcBorders>
              <w:top w:val="nil"/>
              <w:left w:val="nil"/>
              <w:bottom w:val="nil"/>
              <w:right w:val="nil"/>
            </w:tcBorders>
            <w:shd w:val="clear" w:color="auto" w:fill="auto"/>
            <w:vAlign w:val="center"/>
          </w:tcPr>
          <w:p w:rsidR="00043A49" w:rsidRDefault="00043A49">
            <w:pPr>
              <w:spacing w:after="0" w:line="240" w:lineRule="auto"/>
              <w:jc w:val="left"/>
            </w:pPr>
          </w:p>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DB2059">
      <w:r>
        <w:t>do reprezentowania mnie w procesie</w:t>
      </w:r>
      <w:r>
        <w:rPr>
          <w:rStyle w:val="Zakotwiczenieprzypisudolnego"/>
        </w:rPr>
        <w:footnoteReference w:id="3"/>
      </w:r>
      <w:r>
        <w:t>:</w:t>
      </w:r>
    </w:p>
    <w:tbl>
      <w:tblPr>
        <w:tblStyle w:val="Tabela-Siatka"/>
        <w:tblW w:w="9172" w:type="dxa"/>
        <w:tblLook w:val="04A0"/>
      </w:tblPr>
      <w:tblGrid>
        <w:gridCol w:w="531"/>
        <w:gridCol w:w="8641"/>
      </w:tblGrid>
      <w:tr w:rsidR="00043A49">
        <w:trPr>
          <w:trHeight w:val="397"/>
        </w:trPr>
        <w:tc>
          <w:tcPr>
            <w:tcW w:w="531" w:type="dxa"/>
            <w:tcBorders>
              <w:top w:val="nil"/>
              <w:left w:val="nil"/>
              <w:bottom w:val="nil"/>
              <w:right w:val="nil"/>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106" o:spid="_x0000_s102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złożenia wniosku o przyznanie grantu</w:t>
            </w:r>
          </w:p>
        </w:tc>
      </w:tr>
      <w:tr w:rsidR="00043A49">
        <w:trPr>
          <w:trHeight w:val="397"/>
        </w:trPr>
        <w:tc>
          <w:tcPr>
            <w:tcW w:w="531" w:type="dxa"/>
            <w:tcBorders>
              <w:top w:val="nil"/>
              <w:left w:val="nil"/>
              <w:bottom w:val="nil"/>
              <w:right w:val="nil"/>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107" o:spid="_x0000_s102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podpisania umowy o powierzenie grantu</w:t>
            </w:r>
          </w:p>
        </w:tc>
      </w:tr>
      <w:tr w:rsidR="00043A49">
        <w:trPr>
          <w:trHeight w:val="397"/>
        </w:trPr>
        <w:tc>
          <w:tcPr>
            <w:tcW w:w="531" w:type="dxa"/>
            <w:tcBorders>
              <w:top w:val="nil"/>
              <w:left w:val="nil"/>
              <w:bottom w:val="nil"/>
              <w:right w:val="nil"/>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108" o:spid="_x0000_s102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realizacji inwestycji</w:t>
            </w:r>
          </w:p>
        </w:tc>
      </w:tr>
      <w:tr w:rsidR="00043A49">
        <w:trPr>
          <w:trHeight w:val="397"/>
        </w:trPr>
        <w:tc>
          <w:tcPr>
            <w:tcW w:w="531" w:type="dxa"/>
            <w:tcBorders>
              <w:top w:val="nil"/>
              <w:left w:val="nil"/>
              <w:bottom w:val="nil"/>
              <w:right w:val="nil"/>
            </w:tcBorders>
            <w:shd w:val="clear" w:color="auto" w:fill="auto"/>
            <w:vAlign w:val="center"/>
          </w:tcPr>
          <w:p w:rsidR="00043A49" w:rsidRDefault="00F5338E">
            <w:pPr>
              <w:spacing w:after="0" w:line="240" w:lineRule="auto"/>
              <w:jc w:val="left"/>
            </w:pPr>
            <w:r>
              <w:rPr>
                <w:noProof/>
                <w:lang w:eastAsia="pl-PL"/>
              </w:rPr>
            </w:r>
            <w:r>
              <w:rPr>
                <w:noProof/>
                <w:lang w:eastAsia="pl-PL"/>
              </w:rPr>
              <w:pict>
                <v:rect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złożenia wniosku o wypłatę grantu</w:t>
            </w:r>
          </w:p>
        </w:tc>
      </w:tr>
    </w:tbl>
    <w:p w:rsidR="00043A49" w:rsidRDefault="00DB2059">
      <w:r>
        <w:t>w ramach projektu pn. „</w:t>
      </w:r>
      <w:r>
        <w:rPr>
          <w:b/>
        </w:rPr>
        <w:t>Wymiana węglowych źródeł ciepła szansą na poprawę powietrza w Tychach</w:t>
      </w:r>
      <w:r>
        <w:t>”</w:t>
      </w:r>
      <w:r w:rsidR="004D1BD8">
        <w:t>- Etap I</w:t>
      </w:r>
      <w:r>
        <w:t xml:space="preserve"> planowanego przez Gminę Miasta Tychy do dofinansowania ze środków Regionalnego Programu Operacyjnego Województwa Śląskiego na lata 2014-2020.</w:t>
      </w:r>
    </w:p>
    <w:p w:rsidR="00043A49" w:rsidRDefault="00043A49"/>
    <w:p w:rsidR="00043A49" w:rsidRDefault="00DB2059">
      <w:r>
        <w:t>Oświadczam, że spełniam wszystkie wymogi określone w regulaminie realizacji przedmiotowego projektu grantowego oraz akceptuję warunki w nim zawarte.</w:t>
      </w:r>
    </w:p>
    <w:p w:rsidR="00043A49" w:rsidRDefault="00043A49"/>
    <w:p w:rsidR="002D5D44" w:rsidRDefault="002D5D44" w:rsidP="002D5D44">
      <w:pPr>
        <w:rPr>
          <w:sz w:val="16"/>
          <w:szCs w:val="16"/>
        </w:rPr>
      </w:pPr>
    </w:p>
    <w:p w:rsidR="002D5D44" w:rsidRDefault="002D5D44" w:rsidP="002D5D44">
      <w:pPr>
        <w:rPr>
          <w:sz w:val="16"/>
          <w:szCs w:val="16"/>
        </w:rPr>
      </w:pPr>
    </w:p>
    <w:p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043A49" w:rsidRDefault="00DB2059">
      <w:pPr>
        <w:tabs>
          <w:tab w:val="left" w:pos="1793"/>
        </w:tabs>
      </w:pPr>
      <w:r>
        <w:tab/>
      </w:r>
    </w:p>
    <w:p w:rsidR="002D5D44" w:rsidRDefault="002D5D44">
      <w:pPr>
        <w:rPr>
          <w:b/>
          <w:sz w:val="18"/>
        </w:rPr>
      </w:pPr>
    </w:p>
    <w:p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rsidSect="00F5338E">
      <w:footerReference w:type="default" r:id="rId14"/>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88" w:rsidRDefault="00466A88">
      <w:pPr>
        <w:spacing w:after="0" w:line="240" w:lineRule="auto"/>
      </w:pPr>
      <w:r>
        <w:separator/>
      </w:r>
    </w:p>
  </w:endnote>
  <w:endnote w:type="continuationSeparator" w:id="0">
    <w:p w:rsidR="00466A88" w:rsidRDefault="0046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2" w:rsidRDefault="005869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rsidR="00D03062" w:rsidRDefault="00D03062" w:rsidP="00D03062">
    <w:pPr>
      <w:pStyle w:val="Bezodstpw"/>
      <w:jc w:val="center"/>
      <w:rPr>
        <w:rFonts w:ascii="Verdana" w:hAnsi="Verdana" w:cs="Verdana"/>
        <w:sz w:val="14"/>
      </w:rPr>
    </w:pPr>
  </w:p>
  <w:p w:rsidR="00D03062" w:rsidRPr="00A27E34" w:rsidRDefault="00D03062" w:rsidP="00EF3614">
    <w:pPr>
      <w:pStyle w:val="Bezodstpw"/>
      <w:jc w:val="center"/>
      <w:rPr>
        <w:color w:val="000000" w:themeColor="text1"/>
        <w:sz w:val="14"/>
      </w:rPr>
    </w:pPr>
    <w:r>
      <w:rPr>
        <w:sz w:val="14"/>
      </w:rPr>
      <w:t xml:space="preserve">Projekt pn: „Wymiana węglowych źródeł </w:t>
    </w:r>
    <w:bookmarkStart w:id="4" w:name="_GoBack"/>
    <w:r w:rsidRPr="00A27E34">
      <w:rPr>
        <w:color w:val="000000" w:themeColor="text1"/>
        <w:sz w:val="14"/>
      </w:rPr>
      <w:t xml:space="preserve">ciepła szansą na poprawę powietrza w Tychach” </w:t>
    </w:r>
    <w:r w:rsidR="004D1BD8" w:rsidRPr="00A27E34">
      <w:rPr>
        <w:color w:val="000000" w:themeColor="text1"/>
        <w:sz w:val="14"/>
      </w:rPr>
      <w:t>– E</w:t>
    </w:r>
    <w:r w:rsidR="001F6208" w:rsidRPr="00A27E34">
      <w:rPr>
        <w:color w:val="000000" w:themeColor="text1"/>
        <w:sz w:val="14"/>
      </w:rPr>
      <w:t>TAP</w:t>
    </w:r>
    <w:r w:rsidR="004D1BD8" w:rsidRPr="00A27E34">
      <w:rPr>
        <w:color w:val="000000" w:themeColor="text1"/>
        <w:sz w:val="14"/>
      </w:rPr>
      <w:t xml:space="preserve"> I</w:t>
    </w:r>
    <w:r w:rsidRPr="00A27E34">
      <w:rPr>
        <w:color w:val="000000" w:themeColor="text1"/>
        <w:sz w:val="14"/>
      </w:rPr>
      <w:t xml:space="preserve">  jest współfinansowany ze środków Unii Europejskiej </w:t>
    </w:r>
    <w:r w:rsidR="005869F2" w:rsidRPr="00A27E34">
      <w:rPr>
        <w:color w:val="000000" w:themeColor="text1"/>
        <w:sz w:val="14"/>
      </w:rPr>
      <w:t xml:space="preserve">z Europejskiego Funduszu Rozwoju Regionalnego </w:t>
    </w:r>
    <w:r w:rsidRPr="00A27E34">
      <w:rPr>
        <w:color w:val="000000" w:themeColor="text1"/>
        <w:sz w:val="14"/>
      </w:rPr>
      <w:t>w ramach Regionalnego Programu Operacyjnego Województwa Śląskiego na lata 2014-2020, Osi Priorytetowej IV. Efektywność energetyczna, odnawialne źródła energii i gospodarka niskoemisyjna, Działanie 4.6.Czyste Powietrze, Poddziałanie 4.6.1 Czyste powietrze – konkurs.</w:t>
    </w:r>
  </w:p>
  <w:bookmarkEnd w:id="4"/>
  <w:p w:rsidR="00D03062" w:rsidRDefault="00D03062" w:rsidP="00EF3614">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rsidR="00D03062" w:rsidRDefault="00D03062" w:rsidP="00D03062">
    <w:pPr>
      <w:pStyle w:val="Bezodstpw"/>
      <w:jc w:val="center"/>
      <w:rPr>
        <w:rFonts w:ascii="Verdana" w:hAnsi="Verdana" w:cs="Verdana"/>
        <w:sz w:val="14"/>
      </w:rPr>
    </w:pPr>
  </w:p>
  <w:p w:rsidR="00D03062" w:rsidRDefault="00D03062" w:rsidP="00D03062">
    <w:pPr>
      <w:pStyle w:val="Bezodstpw"/>
      <w:jc w:val="center"/>
      <w:rPr>
        <w:sz w:val="14"/>
      </w:rPr>
    </w:pPr>
    <w:r>
      <w:rPr>
        <w:sz w:val="14"/>
      </w:rPr>
      <w:t>Projekt pn: „Wymiana węglowych źródeł ciepła szansą na poprawę powietrza w Tychach”</w:t>
    </w:r>
    <w:r w:rsidR="004D1BD8">
      <w:rPr>
        <w:sz w:val="14"/>
      </w:rPr>
      <w:t xml:space="preserve"> - Etap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rsidR="00D03062" w:rsidRDefault="00D0306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9" w:rsidRDefault="00043A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88" w:rsidRDefault="00466A88">
      <w:r>
        <w:separator/>
      </w:r>
    </w:p>
  </w:footnote>
  <w:footnote w:type="continuationSeparator" w:id="0">
    <w:p w:rsidR="00466A88" w:rsidRDefault="00466A88">
      <w:r>
        <w:continuationSeparator/>
      </w:r>
    </w:p>
  </w:footnote>
  <w:footnote w:id="1">
    <w:p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rsidR="00043A49" w:rsidRDefault="00DB2059">
      <w:pPr>
        <w:pStyle w:val="Tekstprzypisudolnego"/>
      </w:pPr>
      <w:r w:rsidRPr="00E0194C">
        <w:rPr>
          <w:rStyle w:val="Znakiprzypiswdolnych"/>
          <w:vertAlign w:val="superscript"/>
        </w:rPr>
        <w:footnoteRef/>
      </w:r>
      <w:r>
        <w:t xml:space="preserve"> wybrać właściwe</w:t>
      </w:r>
    </w:p>
  </w:footnote>
  <w:footnote w:id="3">
    <w:p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2" w:rsidRDefault="005869F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D03062" w:rsidP="00D03062">
    <w:pPr>
      <w:pStyle w:val="Nagwek"/>
      <w:jc w:val="center"/>
    </w:pPr>
    <w:r>
      <w:rPr>
        <w:noProof/>
        <w:lang w:eastAsia="pl-PL"/>
      </w:rPr>
      <w:drawing>
        <wp:inline distT="0" distB="0" distL="0" distR="0">
          <wp:extent cx="5762625" cy="712470"/>
          <wp:effectExtent l="0" t="0" r="9525" b="0"/>
          <wp:docPr id="54" name="Obraz 5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D03062" w:rsidP="00D03062">
    <w:pPr>
      <w:pStyle w:val="Nagwek"/>
      <w:jc w:val="center"/>
    </w:pPr>
    <w:r>
      <w:rPr>
        <w:noProof/>
        <w:lang w:eastAsia="pl-PL"/>
      </w:rPr>
      <w:drawing>
        <wp:inline distT="0" distB="0" distL="0" distR="0">
          <wp:extent cx="5762625" cy="712470"/>
          <wp:effectExtent l="0" t="0" r="9525" b="0"/>
          <wp:docPr id="55" name="Obraz 55"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4"/>
  </w:num>
  <w:num w:numId="4">
    <w:abstractNumId w:val="6"/>
  </w:num>
  <w:num w:numId="5">
    <w:abstractNumId w:val="9"/>
  </w:num>
  <w:num w:numId="6">
    <w:abstractNumId w:val="5"/>
  </w:num>
  <w:num w:numId="7">
    <w:abstractNumId w:val="7"/>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043A49"/>
    <w:rsid w:val="00043A49"/>
    <w:rsid w:val="000922EE"/>
    <w:rsid w:val="00143649"/>
    <w:rsid w:val="001727C4"/>
    <w:rsid w:val="001F6208"/>
    <w:rsid w:val="002D5D44"/>
    <w:rsid w:val="002D780B"/>
    <w:rsid w:val="00466A88"/>
    <w:rsid w:val="004D1BD8"/>
    <w:rsid w:val="005604E1"/>
    <w:rsid w:val="005869F2"/>
    <w:rsid w:val="0083469C"/>
    <w:rsid w:val="00837590"/>
    <w:rsid w:val="008E0ED9"/>
    <w:rsid w:val="00A27E34"/>
    <w:rsid w:val="00AB2CFA"/>
    <w:rsid w:val="00B3140F"/>
    <w:rsid w:val="00B72D2E"/>
    <w:rsid w:val="00D03062"/>
    <w:rsid w:val="00DB2059"/>
    <w:rsid w:val="00E0194C"/>
    <w:rsid w:val="00E10390"/>
    <w:rsid w:val="00EA2097"/>
    <w:rsid w:val="00EC76E2"/>
    <w:rsid w:val="00EF3614"/>
    <w:rsid w:val="00F5338E"/>
    <w:rsid w:val="00F53F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sid w:val="00F5338E"/>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sid w:val="00F5338E"/>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sid w:val="00F5338E"/>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sid w:val="00F5338E"/>
    <w:rPr>
      <w:b w:val="0"/>
      <w:bCs/>
    </w:rPr>
  </w:style>
  <w:style w:type="character" w:customStyle="1" w:styleId="ListLabel3">
    <w:name w:val="ListLabel 3"/>
    <w:qFormat/>
    <w:rsid w:val="00F5338E"/>
    <w:rPr>
      <w:color w:val="auto"/>
    </w:rPr>
  </w:style>
  <w:style w:type="character" w:customStyle="1" w:styleId="ListLabel4">
    <w:name w:val="ListLabel 4"/>
    <w:qFormat/>
    <w:rsid w:val="00F5338E"/>
    <w:rPr>
      <w:rFonts w:cs="Courier New"/>
    </w:rPr>
  </w:style>
  <w:style w:type="character" w:customStyle="1" w:styleId="ListLabel5">
    <w:name w:val="ListLabel 5"/>
    <w:qFormat/>
    <w:rsid w:val="00F5338E"/>
    <w:rPr>
      <w:rFonts w:cs="Courier New"/>
    </w:rPr>
  </w:style>
  <w:style w:type="character" w:customStyle="1" w:styleId="ListLabel6">
    <w:name w:val="ListLabel 6"/>
    <w:qFormat/>
    <w:rsid w:val="00F5338E"/>
    <w:rPr>
      <w:rFonts w:cs="Courier New"/>
    </w:rPr>
  </w:style>
  <w:style w:type="character" w:customStyle="1" w:styleId="ListLabel7">
    <w:name w:val="ListLabel 7"/>
    <w:qFormat/>
    <w:rsid w:val="00F5338E"/>
    <w:rPr>
      <w:rFonts w:cs="Calibri Light"/>
    </w:rPr>
  </w:style>
  <w:style w:type="character" w:customStyle="1" w:styleId="ListLabel8">
    <w:name w:val="ListLabel 8"/>
    <w:qFormat/>
    <w:rsid w:val="00F5338E"/>
    <w:rPr>
      <w:rFonts w:cs="Calibri Light"/>
    </w:rPr>
  </w:style>
  <w:style w:type="character" w:customStyle="1" w:styleId="ListLabel9">
    <w:name w:val="ListLabel 9"/>
    <w:qFormat/>
    <w:rsid w:val="00F5338E"/>
    <w:rPr>
      <w:rFonts w:eastAsia="Calibri" w:cs="Times New Roman"/>
      <w:i w:val="0"/>
      <w:sz w:val="20"/>
      <w:szCs w:val="22"/>
    </w:rPr>
  </w:style>
  <w:style w:type="character" w:customStyle="1" w:styleId="ListLabel10">
    <w:name w:val="ListLabel 10"/>
    <w:qFormat/>
    <w:rsid w:val="00F5338E"/>
    <w:rPr>
      <w:b w:val="0"/>
      <w:sz w:val="20"/>
    </w:rPr>
  </w:style>
  <w:style w:type="character" w:customStyle="1" w:styleId="ListLabel11">
    <w:name w:val="ListLabel 11"/>
    <w:qFormat/>
    <w:rsid w:val="00F5338E"/>
    <w:rPr>
      <w:rFonts w:eastAsia="Times New Roman" w:cs="Liberation Serif"/>
      <w:b w:val="0"/>
      <w:color w:val="FF0000"/>
      <w:sz w:val="27"/>
    </w:rPr>
  </w:style>
  <w:style w:type="character" w:customStyle="1" w:styleId="ListLabel12">
    <w:name w:val="ListLabel 12"/>
    <w:qFormat/>
    <w:rsid w:val="00F5338E"/>
    <w:rPr>
      <w:color w:val="00B050"/>
    </w:rPr>
  </w:style>
  <w:style w:type="character" w:customStyle="1" w:styleId="ListLabel13">
    <w:name w:val="ListLabel 13"/>
    <w:qFormat/>
    <w:rsid w:val="00F5338E"/>
    <w:rPr>
      <w:color w:val="00B050"/>
    </w:rPr>
  </w:style>
  <w:style w:type="character" w:customStyle="1" w:styleId="ListLabel14">
    <w:name w:val="ListLabel 14"/>
    <w:qFormat/>
    <w:rsid w:val="00F5338E"/>
    <w:rPr>
      <w:color w:val="00B050"/>
    </w:rPr>
  </w:style>
  <w:style w:type="character" w:customStyle="1" w:styleId="ListLabel15">
    <w:name w:val="ListLabel 15"/>
    <w:qFormat/>
    <w:rsid w:val="00F5338E"/>
    <w:rPr>
      <w:color w:val="00B050"/>
    </w:rPr>
  </w:style>
  <w:style w:type="character" w:customStyle="1" w:styleId="ListLabel16">
    <w:name w:val="ListLabel 16"/>
    <w:qFormat/>
    <w:rsid w:val="00F5338E"/>
    <w:rPr>
      <w:color w:val="00B050"/>
    </w:rPr>
  </w:style>
  <w:style w:type="character" w:customStyle="1" w:styleId="ListLabel17">
    <w:name w:val="ListLabel 17"/>
    <w:qFormat/>
    <w:rsid w:val="00F5338E"/>
    <w:rPr>
      <w:color w:val="00B050"/>
    </w:rPr>
  </w:style>
  <w:style w:type="character" w:customStyle="1" w:styleId="ListLabel18">
    <w:name w:val="ListLabel 18"/>
    <w:qFormat/>
    <w:rsid w:val="00F5338E"/>
    <w:rPr>
      <w:color w:val="00B050"/>
    </w:rPr>
  </w:style>
  <w:style w:type="character" w:customStyle="1" w:styleId="ListLabel19">
    <w:name w:val="ListLabel 19"/>
    <w:qFormat/>
    <w:rsid w:val="00F5338E"/>
    <w:rPr>
      <w:color w:val="00B050"/>
    </w:rPr>
  </w:style>
  <w:style w:type="character" w:customStyle="1" w:styleId="ListLabel20">
    <w:name w:val="ListLabel 20"/>
    <w:qFormat/>
    <w:rsid w:val="00F5338E"/>
    <w:rPr>
      <w:color w:val="00B050"/>
    </w:rPr>
  </w:style>
  <w:style w:type="character" w:customStyle="1" w:styleId="ListLabel21">
    <w:name w:val="ListLabel 21"/>
    <w:qFormat/>
    <w:rsid w:val="00F5338E"/>
  </w:style>
  <w:style w:type="character" w:customStyle="1" w:styleId="ListLabel22">
    <w:name w:val="ListLabel 22"/>
    <w:qFormat/>
    <w:rsid w:val="00F5338E"/>
    <w:rPr>
      <w:rFonts w:cs="Courier New"/>
    </w:rPr>
  </w:style>
  <w:style w:type="character" w:customStyle="1" w:styleId="ListLabel23">
    <w:name w:val="ListLabel 23"/>
    <w:qFormat/>
    <w:rsid w:val="00F5338E"/>
    <w:rPr>
      <w:rFonts w:cs="Courier New"/>
    </w:rPr>
  </w:style>
  <w:style w:type="character" w:customStyle="1" w:styleId="ListLabel24">
    <w:name w:val="ListLabel 24"/>
    <w:qFormat/>
    <w:rsid w:val="00F5338E"/>
    <w:rPr>
      <w:rFonts w:cs="Courier New"/>
    </w:rPr>
  </w:style>
  <w:style w:type="character" w:customStyle="1" w:styleId="Znakiprzypiswdolnych">
    <w:name w:val="Znaki przypisów dolnych"/>
    <w:qFormat/>
    <w:rsid w:val="00F5338E"/>
  </w:style>
  <w:style w:type="character" w:customStyle="1" w:styleId="Znakiprzypiswkocowych">
    <w:name w:val="Znaki przypisów końcowych"/>
    <w:qFormat/>
    <w:rsid w:val="00F5338E"/>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rsid w:val="00F5338E"/>
    <w:pPr>
      <w:spacing w:after="140"/>
    </w:pPr>
  </w:style>
  <w:style w:type="paragraph" w:styleId="Lista">
    <w:name w:val="List"/>
    <w:basedOn w:val="Tekstpodstawowy"/>
    <w:rsid w:val="00F5338E"/>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rsid w:val="00F5338E"/>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6925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umtychy.pl"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14172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ilukaszek</cp:lastModifiedBy>
  <cp:revision>2</cp:revision>
  <cp:lastPrinted>2021-04-14T07:04:00Z</cp:lastPrinted>
  <dcterms:created xsi:type="dcterms:W3CDTF">2023-08-07T08:59:00Z</dcterms:created>
  <dcterms:modified xsi:type="dcterms:W3CDTF">2023-08-07T08:59:00Z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